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2D" w:rsidRPr="00B97066" w:rsidRDefault="00BC072D" w:rsidP="00BC07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970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Biography – </w:t>
      </w:r>
      <w:r w:rsidR="00FC08F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</w:t>
      </w:r>
      <w:r w:rsidR="00B80B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56</w:t>
      </w:r>
      <w:r w:rsidR="007D4D8E" w:rsidRPr="00B970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970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words</w:t>
      </w:r>
    </w:p>
    <w:p w:rsidR="00BC072D" w:rsidRPr="00B97066" w:rsidRDefault="00BC072D" w:rsidP="002E29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7066" w:rsidRPr="00B97066" w:rsidRDefault="00EC7956" w:rsidP="001F78DE">
      <w:pPr>
        <w:pStyle w:val="NurText"/>
        <w:rPr>
          <w:rFonts w:ascii="Times New Roman" w:hAnsi="Times New Roman" w:cs="Times New Roman"/>
          <w:sz w:val="24"/>
          <w:szCs w:val="24"/>
          <w:lang w:val="en-US"/>
        </w:rPr>
      </w:pPr>
      <w:r w:rsidRPr="00B97066">
        <w:rPr>
          <w:rFonts w:ascii="Times New Roman" w:hAnsi="Times New Roman" w:cs="Times New Roman"/>
          <w:b/>
          <w:sz w:val="24"/>
          <w:szCs w:val="24"/>
          <w:lang w:val="en-US"/>
        </w:rPr>
        <w:t>MonaLisa Twins Biography</w:t>
      </w:r>
      <w:r w:rsidRPr="00B9706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9706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F16E08" w:rsidRPr="00B970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028E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E08" w:rsidRPr="00B97066">
        <w:rPr>
          <w:rFonts w:ascii="Times New Roman" w:hAnsi="Times New Roman" w:cs="Times New Roman"/>
          <w:sz w:val="24"/>
          <w:szCs w:val="24"/>
          <w:lang w:val="en-US"/>
        </w:rPr>
        <w:t>MonaLi</w:t>
      </w:r>
      <w:r w:rsidR="0068374E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sa Twins, with </w:t>
      </w:r>
      <w:r w:rsidR="004F3047" w:rsidRPr="00B970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97066" w:rsidRPr="00B970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8374E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 year old </w:t>
      </w:r>
      <w:r w:rsidR="00B97066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real-life </w:t>
      </w:r>
      <w:r w:rsidR="0068374E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twins </w:t>
      </w:r>
      <w:r w:rsidR="00F16E08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Mona and Lisa being the core of the band, </w:t>
      </w:r>
      <w:r w:rsidR="00E30756" w:rsidRPr="00B9706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81658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 one of the very few modern </w:t>
      </w:r>
      <w:r w:rsidR="00F16E08" w:rsidRPr="00B97066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881658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="0068374E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 write original songs in the 60</w:t>
      </w:r>
      <w:r w:rsidR="00881658" w:rsidRPr="00B97066">
        <w:rPr>
          <w:rFonts w:ascii="Times New Roman" w:hAnsi="Times New Roman" w:cs="Times New Roman"/>
          <w:sz w:val="24"/>
          <w:szCs w:val="24"/>
          <w:lang w:val="en-US"/>
        </w:rPr>
        <w:t>s Beat music tradition, reviving the genre with a fres</w:t>
      </w:r>
      <w:r w:rsidR="004520FB" w:rsidRPr="00B97066">
        <w:rPr>
          <w:rFonts w:ascii="Times New Roman" w:hAnsi="Times New Roman" w:cs="Times New Roman"/>
          <w:sz w:val="24"/>
          <w:szCs w:val="24"/>
          <w:lang w:val="en-US"/>
        </w:rPr>
        <w:t>h twist without sounding pop-</w:t>
      </w:r>
      <w:proofErr w:type="spellStart"/>
      <w:r w:rsidR="004520FB" w:rsidRPr="00B97066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="00F2645A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 or trivial</w:t>
      </w:r>
      <w:r w:rsidR="00881658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97066" w:rsidRPr="00B97066" w:rsidRDefault="00B97066" w:rsidP="001F78DE">
      <w:pPr>
        <w:pStyle w:val="NurText"/>
        <w:rPr>
          <w:rFonts w:ascii="Times New Roman" w:hAnsi="Times New Roman" w:cs="Times New Roman"/>
          <w:sz w:val="24"/>
          <w:szCs w:val="24"/>
          <w:lang w:val="en-US"/>
        </w:rPr>
      </w:pPr>
    </w:p>
    <w:p w:rsidR="00B97066" w:rsidRPr="00B97066" w:rsidRDefault="00881658" w:rsidP="001F78DE">
      <w:pPr>
        <w:pStyle w:val="NurText"/>
        <w:rPr>
          <w:rFonts w:ascii="Times New Roman" w:hAnsi="Times New Roman" w:cs="Times New Roman"/>
          <w:sz w:val="24"/>
          <w:szCs w:val="24"/>
          <w:lang w:val="en-US"/>
        </w:rPr>
      </w:pPr>
      <w:r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On their debut album "When We're Together" </w:t>
      </w:r>
      <w:r w:rsidR="00F16E08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r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they present finest Rock 'n' Roll and Beat music, skillfully venturing out in Psychedelic, Folk and even Latin genres, inspired by the likes of The Beatles, Bob Dylan and Simon &amp; Garfunkel. </w:t>
      </w:r>
      <w:r w:rsidR="00A858FF">
        <w:rPr>
          <w:rFonts w:ascii="Times New Roman" w:hAnsi="Times New Roman" w:cs="Times New Roman"/>
          <w:sz w:val="24"/>
          <w:szCs w:val="24"/>
          <w:lang w:val="en-US"/>
        </w:rPr>
        <w:t xml:space="preserve">Their new single "That's Life" </w:t>
      </w:r>
      <w:r w:rsidR="00B97066" w:rsidRPr="00B97066">
        <w:rPr>
          <w:rFonts w:ascii="Times New Roman" w:hAnsi="Times New Roman" w:cs="Times New Roman"/>
          <w:sz w:val="24"/>
          <w:szCs w:val="24"/>
          <w:lang w:val="en-US"/>
        </w:rPr>
        <w:t>shows their musical versatility once again with a funky guitar-solo and classical string arrangements.</w:t>
      </w:r>
    </w:p>
    <w:p w:rsidR="00B97066" w:rsidRPr="00B97066" w:rsidRDefault="00B97066" w:rsidP="001F78DE">
      <w:pPr>
        <w:pStyle w:val="NurText"/>
        <w:rPr>
          <w:rFonts w:ascii="Times New Roman" w:hAnsi="Times New Roman" w:cs="Times New Roman"/>
          <w:sz w:val="24"/>
          <w:szCs w:val="24"/>
          <w:lang w:val="en-US"/>
        </w:rPr>
      </w:pPr>
    </w:p>
    <w:p w:rsidR="002009D1" w:rsidRPr="00B97066" w:rsidRDefault="00B97066" w:rsidP="001F78DE">
      <w:pPr>
        <w:pStyle w:val="NurText"/>
        <w:rPr>
          <w:rFonts w:ascii="Times New Roman" w:hAnsi="Times New Roman" w:cs="Times New Roman"/>
          <w:sz w:val="24"/>
          <w:szCs w:val="24"/>
          <w:lang w:val="en-US"/>
        </w:rPr>
      </w:pPr>
      <w:r w:rsidRPr="00B97066">
        <w:rPr>
          <w:rFonts w:ascii="Times New Roman" w:hAnsi="Times New Roman" w:cs="Times New Roman"/>
          <w:sz w:val="24"/>
          <w:szCs w:val="24"/>
          <w:lang w:val="en-US"/>
        </w:rPr>
        <w:t>Their signature features are polyphonic harmonies and a wiry, bright guitar sound. The even mix of fun and depth in their music and lyrics brings back the spirit of the Sixties in a timeless style that speaks to a wide range of international audiences.</w:t>
      </w:r>
    </w:p>
    <w:p w:rsidR="00B97066" w:rsidRPr="00B97066" w:rsidRDefault="00B97066" w:rsidP="001F78DE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B97066" w:rsidRPr="00B97066" w:rsidRDefault="00B97066" w:rsidP="00B970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7066">
        <w:rPr>
          <w:rFonts w:ascii="Times New Roman" w:hAnsi="Times New Roman" w:cs="Times New Roman"/>
          <w:sz w:val="24"/>
          <w:szCs w:val="24"/>
          <w:lang w:val="en-US"/>
        </w:rPr>
        <w:t>Worldwide the twins are getting regular radio airplay as well as remarkable album and music video reviews. They've played lots of live-shows all over Europe and the UK and are rocking the world-famous Cavern Club in Liverpool as a residency band every Saturday night.</w:t>
      </w:r>
    </w:p>
    <w:p w:rsidR="00B97066" w:rsidRPr="00B97066" w:rsidRDefault="00E911EC" w:rsidP="00B970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97066">
        <w:rPr>
          <w:rFonts w:ascii="Times New Roman" w:hAnsi="Times New Roman" w:cs="Times New Roman"/>
          <w:sz w:val="24"/>
          <w:szCs w:val="24"/>
          <w:lang w:val="en-US"/>
        </w:rPr>
        <w:t>In 2014 their single “The Wide, Wide Land“ reached UK #1 of the “European Country Music Charts“ and their song “This Boy Is Mine“ got voted “Record of the Year 2014“ by Radio 6 International.</w:t>
      </w:r>
      <w:r w:rsidR="00B714A4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9D1" w:rsidRPr="00B970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20FB" w:rsidRPr="00B97066">
        <w:rPr>
          <w:rFonts w:ascii="Times New Roman" w:hAnsi="Times New Roman" w:cs="Times New Roman"/>
          <w:sz w:val="24"/>
          <w:szCs w:val="24"/>
          <w:lang w:val="en-US"/>
        </w:rPr>
        <w:t>heir</w:t>
      </w:r>
      <w:r w:rsidR="00120871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 high quality music </w:t>
      </w:r>
      <w:r w:rsidR="00881658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videos have </w:t>
      </w:r>
      <w:r w:rsidR="00B97066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garnered well over </w:t>
      </w:r>
      <w:r w:rsidR="00A858FF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B97066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5 million YouTube views, </w:t>
      </w:r>
      <w:r w:rsidR="00B97066" w:rsidRPr="00B97066">
        <w:rPr>
          <w:rFonts w:ascii="Times New Roman" w:eastAsia="Times New Roman" w:hAnsi="Times New Roman" w:cs="Times New Roman"/>
          <w:sz w:val="24"/>
          <w:szCs w:val="24"/>
          <w:lang w:val="en-GB"/>
        </w:rPr>
        <w:t>with excellent rankings for their genre and thousands of subscribers.</w:t>
      </w:r>
    </w:p>
    <w:p w:rsidR="008F7DC3" w:rsidRDefault="004C0D93" w:rsidP="00B80B6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Both, their debut album "When We're Together" </w:t>
      </w:r>
      <w:r w:rsidR="00C75D8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their fan-requested compilation of live and studio cover recordings, "MonaLisa Twins play Beatles &amp; more" (2014), </w:t>
      </w:r>
      <w:r w:rsidR="00B97066" w:rsidRPr="00B97066">
        <w:rPr>
          <w:rFonts w:ascii="Times New Roman" w:hAnsi="Times New Roman" w:cs="Times New Roman"/>
          <w:sz w:val="24"/>
          <w:szCs w:val="24"/>
          <w:lang w:val="en-US"/>
        </w:rPr>
        <w:t xml:space="preserve">got many influential 60s era people to write </w:t>
      </w:r>
      <w:r w:rsidR="00B97066" w:rsidRPr="00B97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glowingly about the twins and their music. </w:t>
      </w:r>
    </w:p>
    <w:p w:rsidR="00B31585" w:rsidRPr="00DB4654" w:rsidRDefault="00B80B6B" w:rsidP="00B80B6B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In November 2015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twins were part of the </w:t>
      </w:r>
      <w:r w:rsidRPr="0082432D">
        <w:rPr>
          <w:rFonts w:ascii="Times New Roman" w:eastAsia="Times New Roman" w:hAnsi="Times New Roman" w:cs="Times New Roman"/>
          <w:sz w:val="24"/>
          <w:szCs w:val="24"/>
          <w:lang w:val="en-GB"/>
        </w:rPr>
        <w:t>Steve Harley (&amp; Cockney Rebel) touring band for his </w:t>
      </w:r>
      <w:r w:rsidRPr="0082432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40 year Anniversary of “Best Years Of Our Lives” UK tour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a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longside accomplished musicians Stuart Elliot, Jim </w:t>
      </w:r>
      <w:proofErr w:type="spellStart"/>
      <w:r w:rsidRPr="0082432D">
        <w:rPr>
          <w:rFonts w:ascii="Times New Roman" w:hAnsi="Times New Roman" w:cs="Times New Roman"/>
          <w:sz w:val="24"/>
          <w:szCs w:val="24"/>
          <w:lang w:val="en-GB"/>
        </w:rPr>
        <w:t>Cregan</w:t>
      </w:r>
      <w:proofErr w:type="spellEnd"/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 and Duncan Mackay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>During his show Steve featured Mona and Lisa playing some of their originals, which together with their outstanding musicianship impressed fans and media people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alike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B31585" w:rsidRPr="00DB46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55"/>
    <w:rsid w:val="00120871"/>
    <w:rsid w:val="001425EE"/>
    <w:rsid w:val="00157DDA"/>
    <w:rsid w:val="001F78DE"/>
    <w:rsid w:val="002009D1"/>
    <w:rsid w:val="00233A86"/>
    <w:rsid w:val="00245D41"/>
    <w:rsid w:val="00271806"/>
    <w:rsid w:val="00272D70"/>
    <w:rsid w:val="002E2955"/>
    <w:rsid w:val="002F2B5E"/>
    <w:rsid w:val="003C31B8"/>
    <w:rsid w:val="003C5CBA"/>
    <w:rsid w:val="004520FB"/>
    <w:rsid w:val="00454F59"/>
    <w:rsid w:val="00460EEA"/>
    <w:rsid w:val="004C0D93"/>
    <w:rsid w:val="004E2AB3"/>
    <w:rsid w:val="004F3047"/>
    <w:rsid w:val="00510FE6"/>
    <w:rsid w:val="00594412"/>
    <w:rsid w:val="0059619E"/>
    <w:rsid w:val="005F358C"/>
    <w:rsid w:val="0068374E"/>
    <w:rsid w:val="007D4D8E"/>
    <w:rsid w:val="00881658"/>
    <w:rsid w:val="008B3FC1"/>
    <w:rsid w:val="008F7DC3"/>
    <w:rsid w:val="00913282"/>
    <w:rsid w:val="009B02EE"/>
    <w:rsid w:val="00A7538D"/>
    <w:rsid w:val="00A858FF"/>
    <w:rsid w:val="00AB60BD"/>
    <w:rsid w:val="00AF148D"/>
    <w:rsid w:val="00B162B4"/>
    <w:rsid w:val="00B31585"/>
    <w:rsid w:val="00B714A4"/>
    <w:rsid w:val="00B80B6B"/>
    <w:rsid w:val="00B97066"/>
    <w:rsid w:val="00BC072D"/>
    <w:rsid w:val="00C04317"/>
    <w:rsid w:val="00C75D82"/>
    <w:rsid w:val="00D4660D"/>
    <w:rsid w:val="00D73B9C"/>
    <w:rsid w:val="00D9028E"/>
    <w:rsid w:val="00DA694C"/>
    <w:rsid w:val="00DB4654"/>
    <w:rsid w:val="00DD643C"/>
    <w:rsid w:val="00E10E7F"/>
    <w:rsid w:val="00E30756"/>
    <w:rsid w:val="00E911EC"/>
    <w:rsid w:val="00EC7956"/>
    <w:rsid w:val="00EF241A"/>
    <w:rsid w:val="00F16E08"/>
    <w:rsid w:val="00F2645A"/>
    <w:rsid w:val="00FC08FB"/>
    <w:rsid w:val="00FD6953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885A-0DA3-465D-BA76-ED76914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8165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16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Rudolf Wagner</cp:lastModifiedBy>
  <cp:revision>43</cp:revision>
  <dcterms:created xsi:type="dcterms:W3CDTF">2013-08-24T18:00:00Z</dcterms:created>
  <dcterms:modified xsi:type="dcterms:W3CDTF">2015-12-05T03:59:00Z</dcterms:modified>
</cp:coreProperties>
</file>